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5E8B" w14:textId="15C660CB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ZOZ-6</w:t>
      </w:r>
      <w:r w:rsidR="00CD30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</w:t>
      </w:r>
      <w:r w:rsidRPr="00071E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6E2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Szczytno, dn. </w:t>
      </w:r>
      <w:r w:rsidR="006E244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="00CD30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CD30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</w:t>
      </w:r>
      <w:r w:rsidRPr="00AF02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.2020r.</w:t>
      </w:r>
    </w:p>
    <w:p w14:paraId="0C1CD7EF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4994B2B5" w14:textId="3DAB15C4" w:rsidR="00AF02CF" w:rsidRPr="00071EC8" w:rsidRDefault="00AF02CF" w:rsidP="00AF02CF">
      <w:pPr>
        <w:pStyle w:val="Akapitzlist"/>
        <w:spacing w:after="0" w:line="240" w:lineRule="auto"/>
        <w:ind w:left="0"/>
        <w:textAlignment w:val="top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dotyczy: </w:t>
      </w:r>
      <w:r w:rsidRPr="00071EC8">
        <w:rPr>
          <w:rFonts w:ascii="Times New Roman" w:hAnsi="Times New Roman" w:cs="Times New Roman"/>
          <w:sz w:val="24"/>
          <w:szCs w:val="24"/>
          <w:u w:val="single"/>
        </w:rPr>
        <w:t xml:space="preserve">„Zakup wyposażenia i sprzętu medycznego do walki z COVID-19 dla Zespołu Opieki Zdrowotnej w Szczytnie” </w:t>
      </w:r>
    </w:p>
    <w:p w14:paraId="68989D26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2134A49F" w14:textId="77777777" w:rsidR="0022657B" w:rsidRDefault="0022657B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9C3C21" w14:textId="77777777" w:rsidR="0022657B" w:rsidRDefault="0022657B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3F3D360" w14:textId="77777777" w:rsidR="00AF02CF" w:rsidRPr="00AF02CF" w:rsidRDefault="00AF02CF" w:rsidP="00AF02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Z OTWARCIA OFERT</w:t>
      </w:r>
    </w:p>
    <w:p w14:paraId="1C01049C" w14:textId="77777777" w:rsidR="00AF02CF" w:rsidRPr="00AF02CF" w:rsidRDefault="00AF02CF" w:rsidP="00AF02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F068EF" w14:textId="29320BB3" w:rsidR="006E244F" w:rsidRPr="006E244F" w:rsidRDefault="006E244F" w:rsidP="006E24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F6651B" w14:textId="77777777" w:rsidR="006E244F" w:rsidRPr="006E244F" w:rsidRDefault="006E244F" w:rsidP="006E24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24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Szanowni Państwo </w:t>
      </w:r>
    </w:p>
    <w:p w14:paraId="10916CD7" w14:textId="01910CDC" w:rsidR="006E244F" w:rsidRPr="006E244F" w:rsidRDefault="006E244F" w:rsidP="006E244F">
      <w:pPr>
        <w:pStyle w:val="Default"/>
        <w:rPr>
          <w:rFonts w:ascii="Times New Roman" w:eastAsia="Times New Roman" w:hAnsi="Times New Roman" w:cs="Times New Roman"/>
          <w:w w:val="89"/>
          <w:u w:val="single"/>
          <w:lang w:eastAsia="ar-SA"/>
        </w:rPr>
      </w:pPr>
      <w:r w:rsidRPr="006E244F">
        <w:rPr>
          <w:rFonts w:ascii="Times New Roman" w:eastAsia="Times New Roman" w:hAnsi="Times New Roman" w:cs="Times New Roman"/>
          <w:lang w:eastAsia="ar-SA"/>
        </w:rPr>
        <w:t xml:space="preserve">Zamawiający na podstawie art. 86 ust. 5 ustawy z dnia 29 stycznia 2004 roku </w:t>
      </w:r>
      <w:r w:rsidRPr="006E244F">
        <w:rPr>
          <w:rFonts w:ascii="Times New Roman" w:hAnsi="Times New Roman" w:cs="Times New Roman"/>
          <w:sz w:val="23"/>
          <w:szCs w:val="23"/>
        </w:rPr>
        <w:t>Prawo zamówień publicznych (Dz. U. z 2019 r. poz. 1843.)</w:t>
      </w:r>
      <w:r w:rsidRPr="006E244F">
        <w:rPr>
          <w:rFonts w:ascii="Times New Roman" w:eastAsia="Times New Roman" w:hAnsi="Times New Roman" w:cs="Times New Roman"/>
          <w:lang w:eastAsia="ar-SA"/>
        </w:rPr>
        <w:t xml:space="preserve"> przekazuje poniżej informacje, o których mowa w art. 86 ust. 3 i 4 ustawy Prawo Zamówień Publicznych</w:t>
      </w:r>
    </w:p>
    <w:p w14:paraId="7FCB2F2F" w14:textId="17018DF4" w:rsidR="0022657B" w:rsidRDefault="0022657B" w:rsidP="002265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 szacunkowa wartość zamówienia brutto: </w:t>
      </w:r>
      <w:r w:rsidR="00CD307D">
        <w:rPr>
          <w:rFonts w:ascii="Times New Roman" w:eastAsia="Times New Roman" w:hAnsi="Times New Roman" w:cs="Times New Roman"/>
          <w:sz w:val="24"/>
          <w:szCs w:val="24"/>
          <w:lang w:eastAsia="pl-PL"/>
        </w:rPr>
        <w:t>305 188,79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</w:p>
    <w:p w14:paraId="30DE2B17" w14:textId="77777777" w:rsidR="0022657B" w:rsidRPr="00071EC8" w:rsidRDefault="0022657B" w:rsidP="0022657B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 </w:t>
      </w:r>
      <w:r w:rsidRPr="00071EC8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składania ofert w</w:t>
      </w:r>
      <w:r w:rsidRPr="00AF02CF">
        <w:rPr>
          <w:rFonts w:ascii="Times New Roman" w:eastAsia="Times New Roman" w:hAnsi="Times New Roman" w:cs="Times New Roman"/>
          <w:sz w:val="24"/>
          <w:szCs w:val="24"/>
          <w:lang w:eastAsia="ar-SA"/>
        </w:rPr>
        <w:t>płynęły oferty następujących wykonawców:</w:t>
      </w:r>
    </w:p>
    <w:p w14:paraId="6465BB06" w14:textId="1DF685D7" w:rsidR="00CD307D" w:rsidRDefault="00CD307D" w:rsidP="00CD3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307D">
        <w:rPr>
          <w:rFonts w:ascii="Arial" w:hAnsi="Arial" w:cs="Arial"/>
          <w:color w:val="000000"/>
          <w:sz w:val="18"/>
          <w:szCs w:val="18"/>
        </w:rPr>
        <w:t xml:space="preserve">SMS sp. z </w:t>
      </w:r>
      <w:proofErr w:type="spellStart"/>
      <w:r w:rsidRPr="00CD307D">
        <w:rPr>
          <w:rFonts w:ascii="Arial" w:hAnsi="Arial" w:cs="Arial"/>
          <w:color w:val="000000"/>
          <w:sz w:val="18"/>
          <w:szCs w:val="18"/>
        </w:rPr>
        <w:t>o.o</w:t>
      </w:r>
      <w:proofErr w:type="spellEnd"/>
      <w:r w:rsidRPr="00CD30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307D">
        <w:rPr>
          <w:rFonts w:ascii="Arial" w:hAnsi="Arial" w:cs="Arial"/>
          <w:color w:val="000000"/>
          <w:sz w:val="18"/>
          <w:szCs w:val="18"/>
        </w:rPr>
        <w:t>Zarejestrowana siedziba, adres</w:t>
      </w:r>
      <w:r w:rsidRPr="00CD307D">
        <w:rPr>
          <w:rFonts w:ascii="Arial" w:hAnsi="Arial" w:cs="Arial"/>
          <w:color w:val="000000"/>
          <w:sz w:val="18"/>
          <w:szCs w:val="18"/>
        </w:rPr>
        <w:t xml:space="preserve"> </w:t>
      </w:r>
      <w:r w:rsidRPr="00CD307D">
        <w:rPr>
          <w:rFonts w:ascii="Arial" w:hAnsi="Arial" w:cs="Arial"/>
          <w:color w:val="000000"/>
          <w:sz w:val="18"/>
          <w:szCs w:val="18"/>
        </w:rPr>
        <w:t xml:space="preserve">Ul. Norberta Adamowicza 8, 05-530 Góra Kalwaria </w:t>
      </w:r>
    </w:p>
    <w:p w14:paraId="2DC4BEC1" w14:textId="77777777" w:rsidR="00CD307D" w:rsidRDefault="00CD307D" w:rsidP="00CD3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627E580" w14:textId="6FD6C954" w:rsidR="0022657B" w:rsidRDefault="0022657B" w:rsidP="00AF02CF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89BC7A" w14:textId="77777777" w:rsidR="00CD307D" w:rsidRPr="00CD307D" w:rsidRDefault="00CD307D" w:rsidP="00CD3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102"/>
      </w:tblGrid>
      <w:tr w:rsidR="00CD307D" w:rsidRPr="00CD307D" w14:paraId="15FA2650" w14:textId="77777777" w:rsidTr="00CD307D">
        <w:tc>
          <w:tcPr>
            <w:tcW w:w="11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8"/>
              <w:gridCol w:w="1418"/>
              <w:gridCol w:w="986"/>
              <w:gridCol w:w="1374"/>
              <w:gridCol w:w="1374"/>
              <w:gridCol w:w="1260"/>
              <w:gridCol w:w="1526"/>
            </w:tblGrid>
            <w:tr w:rsidR="00CD307D" w:rsidRPr="00CD307D" w14:paraId="09FF2964" w14:textId="77777777" w:rsidTr="00CD307D">
              <w:tblPrEx>
                <w:tblCellMar>
                  <w:top w:w="0" w:type="dxa"/>
                  <w:bottom w:w="0" w:type="dxa"/>
                </w:tblCellMar>
              </w:tblPrEx>
              <w:trPr>
                <w:trHeight w:val="568"/>
              </w:trPr>
              <w:tc>
                <w:tcPr>
                  <w:tcW w:w="17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1776F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OFERTA CENOWA </w:t>
                  </w: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ZADANIE </w:t>
                  </w:r>
                </w:p>
                <w:p w14:paraId="0CBFA9AE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(numeracja na podstawie załącznika nr 2.5 do SIWZ) 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D2F36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Cena jednostkowa netto </w:t>
                  </w:r>
                </w:p>
                <w:p w14:paraId="5368EA88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(na podstawie załącznika </w:t>
                  </w:r>
                </w:p>
                <w:p w14:paraId="7AFA3AEB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nr 2.5 do SIWZ) </w:t>
                  </w:r>
                </w:p>
              </w:tc>
              <w:tc>
                <w:tcPr>
                  <w:tcW w:w="98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34F91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Podatek VAT % </w:t>
                  </w:r>
                </w:p>
              </w:tc>
              <w:tc>
                <w:tcPr>
                  <w:tcW w:w="13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0053CE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459BCF7E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całkowita netto </w:t>
                  </w:r>
                </w:p>
                <w:p w14:paraId="0573DD75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(na podstawie załącznika </w:t>
                  </w:r>
                </w:p>
                <w:p w14:paraId="49038C53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nr 2.5 do SIWZ) </w:t>
                  </w:r>
                </w:p>
              </w:tc>
              <w:tc>
                <w:tcPr>
                  <w:tcW w:w="137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B162F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17FECE3C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całkowita brutto </w:t>
                  </w:r>
                </w:p>
                <w:p w14:paraId="253AA060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(na podstawie załącznika </w:t>
                  </w:r>
                </w:p>
                <w:p w14:paraId="55274EC7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nr 2.5 do SIWZ) </w:t>
                  </w: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60235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Termin realizacji zamówienia </w:t>
                  </w:r>
                </w:p>
                <w:p w14:paraId="618F83E4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(podać </w:t>
                  </w:r>
                </w:p>
                <w:p w14:paraId="59C3BD75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dniach) </w:t>
                  </w:r>
                </w:p>
              </w:tc>
              <w:tc>
                <w:tcPr>
                  <w:tcW w:w="152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82678" w14:textId="08C5346B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CD307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Okres gwarancji </w:t>
                  </w:r>
                </w:p>
                <w:p w14:paraId="7BF891D2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(podać w miesiącach) </w:t>
                  </w:r>
                </w:p>
              </w:tc>
            </w:tr>
            <w:tr w:rsidR="00CD307D" w:rsidRPr="00CD307D" w14:paraId="07E00315" w14:textId="77777777" w:rsidTr="00340593">
              <w:tblPrEx>
                <w:tblCellMar>
                  <w:top w:w="0" w:type="dxa"/>
                  <w:bottom w:w="0" w:type="dxa"/>
                </w:tblCellMar>
              </w:tblPrEx>
              <w:trPr>
                <w:trHeight w:val="1617"/>
              </w:trPr>
              <w:tc>
                <w:tcPr>
                  <w:tcW w:w="17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155"/>
                  </w:tblGrid>
                  <w:tr w:rsidR="00CD307D" w:rsidRPr="00CD307D" w14:paraId="04B1707D" w14:textId="77777777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323"/>
                    </w:trPr>
                    <w:tc>
                      <w:tcPr>
                        <w:tcW w:w="1155" w:type="dxa"/>
                      </w:tcPr>
                      <w:p w14:paraId="24986041" w14:textId="77777777" w:rsidR="00CD307D" w:rsidRPr="00CD307D" w:rsidRDefault="00CD307D" w:rsidP="00CD307D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 w:rsidRPr="00CD307D">
                          <w:rPr>
                            <w:rFonts w:ascii="Arial" w:hAnsi="Arial" w:cs="Arial"/>
                            <w:color w:val="000000"/>
                          </w:rPr>
                          <w:t xml:space="preserve">Myjnia dezynfekcyjna przelotowa </w:t>
                        </w:r>
                      </w:p>
                    </w:tc>
                  </w:tr>
                </w:tbl>
                <w:p w14:paraId="1CE39DCC" w14:textId="495A3462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2964FD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144 166,25 PLN </w:t>
                  </w:r>
                </w:p>
              </w:tc>
              <w:tc>
                <w:tcPr>
                  <w:tcW w:w="9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141B7F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8 i 23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6FABF6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288 332,50 PLN </w:t>
                  </w:r>
                </w:p>
              </w:tc>
              <w:tc>
                <w:tcPr>
                  <w:tcW w:w="137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324A128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321 030,00 PLN 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475C7E" w14:textId="77777777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14 </w:t>
                  </w:r>
                </w:p>
              </w:tc>
              <w:tc>
                <w:tcPr>
                  <w:tcW w:w="152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B402E7" w14:textId="283F90D2" w:rsidR="00CD307D" w:rsidRPr="00CD307D" w:rsidRDefault="00CD307D" w:rsidP="00F33A0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CD307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36 </w:t>
                  </w:r>
                </w:p>
              </w:tc>
            </w:tr>
          </w:tbl>
          <w:p w14:paraId="37E2E1B8" w14:textId="77777777" w:rsidR="00CD307D" w:rsidRPr="00CD307D" w:rsidRDefault="00CD307D" w:rsidP="00CB4193"/>
        </w:tc>
      </w:tr>
    </w:tbl>
    <w:p w14:paraId="4E109599" w14:textId="1A57A793" w:rsidR="00314AB6" w:rsidRPr="00756D34" w:rsidRDefault="00314AB6" w:rsidP="00194CA9">
      <w:pPr>
        <w:pStyle w:val="Akapitzlis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</w:t>
      </w:r>
    </w:p>
    <w:tbl>
      <w:tblPr>
        <w:tblW w:w="0" w:type="auto"/>
        <w:tblInd w:w="8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CD307D" w14:paraId="5A1FDAB2" w14:textId="77777777" w:rsidTr="00CD307D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10" w:type="dxa"/>
            <w:tcBorders>
              <w:bottom w:val="single" w:sz="4" w:space="0" w:color="auto"/>
            </w:tcBorders>
          </w:tcPr>
          <w:p w14:paraId="6CD247F8" w14:textId="77777777" w:rsidR="00CD307D" w:rsidRDefault="00CD307D" w:rsidP="00A47D53">
            <w:pPr>
              <w:spacing w:after="0"/>
              <w:jc w:val="center"/>
            </w:pPr>
          </w:p>
        </w:tc>
      </w:tr>
    </w:tbl>
    <w:p w14:paraId="620F6555" w14:textId="77777777" w:rsidR="0022657B" w:rsidRDefault="0022657B" w:rsidP="00A47D53">
      <w:pPr>
        <w:spacing w:after="0"/>
        <w:ind w:left="10348"/>
        <w:jc w:val="center"/>
      </w:pPr>
    </w:p>
    <w:p w14:paraId="44563EB8" w14:textId="3BB0EB31" w:rsidR="00CD307D" w:rsidRDefault="00DC2109" w:rsidP="00CD307D">
      <w:pPr>
        <w:spacing w:after="0"/>
      </w:pPr>
      <w:r>
        <w:t>podpisała:</w:t>
      </w:r>
      <w:r w:rsidR="00CD307D">
        <w:t xml:space="preserve"> </w:t>
      </w:r>
      <w:r>
        <w:t>Dyrektor</w:t>
      </w:r>
    </w:p>
    <w:p w14:paraId="4569DE4F" w14:textId="723A5EDD" w:rsidR="00DC2109" w:rsidRDefault="00A47D53" w:rsidP="00CD307D">
      <w:pPr>
        <w:spacing w:after="0"/>
      </w:pPr>
      <w:r>
        <w:t>/-/</w:t>
      </w:r>
      <w:r w:rsidR="00DC2109">
        <w:t>Beata Kostrzewa</w:t>
      </w:r>
    </w:p>
    <w:sectPr w:rsidR="00DC2109" w:rsidSect="00CD307D">
      <w:pgSz w:w="11906" w:h="16838"/>
      <w:pgMar w:top="1418" w:right="22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7A47D" w14:textId="77777777" w:rsidR="002F79F4" w:rsidRDefault="002F79F4" w:rsidP="00FC33FE">
      <w:pPr>
        <w:spacing w:after="0" w:line="240" w:lineRule="auto"/>
      </w:pPr>
      <w:r>
        <w:separator/>
      </w:r>
    </w:p>
  </w:endnote>
  <w:endnote w:type="continuationSeparator" w:id="0">
    <w:p w14:paraId="06B16F08" w14:textId="77777777" w:rsidR="002F79F4" w:rsidRDefault="002F79F4" w:rsidP="00FC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25FE8" w14:textId="77777777" w:rsidR="002F79F4" w:rsidRDefault="002F79F4" w:rsidP="00FC33FE">
      <w:pPr>
        <w:spacing w:after="0" w:line="240" w:lineRule="auto"/>
      </w:pPr>
      <w:r>
        <w:separator/>
      </w:r>
    </w:p>
  </w:footnote>
  <w:footnote w:type="continuationSeparator" w:id="0">
    <w:p w14:paraId="2266158F" w14:textId="77777777" w:rsidR="002F79F4" w:rsidRDefault="002F79F4" w:rsidP="00FC3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DD5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90F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14E52"/>
    <w:multiLevelType w:val="hybridMultilevel"/>
    <w:tmpl w:val="CA386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41E6B"/>
    <w:multiLevelType w:val="hybridMultilevel"/>
    <w:tmpl w:val="713A3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C1424"/>
    <w:multiLevelType w:val="hybridMultilevel"/>
    <w:tmpl w:val="3F8A0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966FE"/>
    <w:multiLevelType w:val="hybridMultilevel"/>
    <w:tmpl w:val="352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81758"/>
    <w:multiLevelType w:val="hybridMultilevel"/>
    <w:tmpl w:val="6DD89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540BA"/>
    <w:multiLevelType w:val="hybridMultilevel"/>
    <w:tmpl w:val="030C5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00A8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6F5A"/>
    <w:multiLevelType w:val="hybridMultilevel"/>
    <w:tmpl w:val="B6DA5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D2D39"/>
    <w:multiLevelType w:val="hybridMultilevel"/>
    <w:tmpl w:val="83641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538D1"/>
    <w:multiLevelType w:val="hybridMultilevel"/>
    <w:tmpl w:val="D9203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14BCC"/>
    <w:multiLevelType w:val="hybridMultilevel"/>
    <w:tmpl w:val="0BBC9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837029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C3B2E"/>
    <w:multiLevelType w:val="hybridMultilevel"/>
    <w:tmpl w:val="EC68D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02D42"/>
    <w:multiLevelType w:val="hybridMultilevel"/>
    <w:tmpl w:val="1CC8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427831"/>
    <w:multiLevelType w:val="hybridMultilevel"/>
    <w:tmpl w:val="C7B2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2540D4"/>
    <w:multiLevelType w:val="hybridMultilevel"/>
    <w:tmpl w:val="63541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04C60"/>
    <w:multiLevelType w:val="hybridMultilevel"/>
    <w:tmpl w:val="BE1E1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534AA"/>
    <w:multiLevelType w:val="hybridMultilevel"/>
    <w:tmpl w:val="49DE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CF04F6"/>
    <w:multiLevelType w:val="hybridMultilevel"/>
    <w:tmpl w:val="7C00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9627A"/>
    <w:multiLevelType w:val="hybridMultilevel"/>
    <w:tmpl w:val="C130E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E650D1"/>
    <w:multiLevelType w:val="hybridMultilevel"/>
    <w:tmpl w:val="CC5E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566D"/>
    <w:multiLevelType w:val="hybridMultilevel"/>
    <w:tmpl w:val="FC9EE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05ADD"/>
    <w:multiLevelType w:val="hybridMultilevel"/>
    <w:tmpl w:val="8B6C1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B1E39"/>
    <w:multiLevelType w:val="hybridMultilevel"/>
    <w:tmpl w:val="D46EF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37C9B"/>
    <w:multiLevelType w:val="hybridMultilevel"/>
    <w:tmpl w:val="B5F40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87FDE"/>
    <w:multiLevelType w:val="hybridMultilevel"/>
    <w:tmpl w:val="49968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C7B8D"/>
    <w:multiLevelType w:val="hybridMultilevel"/>
    <w:tmpl w:val="352C5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25"/>
  </w:num>
  <w:num w:numId="10">
    <w:abstractNumId w:val="10"/>
  </w:num>
  <w:num w:numId="11">
    <w:abstractNumId w:val="16"/>
  </w:num>
  <w:num w:numId="12">
    <w:abstractNumId w:val="18"/>
  </w:num>
  <w:num w:numId="13">
    <w:abstractNumId w:val="9"/>
  </w:num>
  <w:num w:numId="14">
    <w:abstractNumId w:val="17"/>
  </w:num>
  <w:num w:numId="15">
    <w:abstractNumId w:val="24"/>
  </w:num>
  <w:num w:numId="16">
    <w:abstractNumId w:val="3"/>
  </w:num>
  <w:num w:numId="17">
    <w:abstractNumId w:val="26"/>
  </w:num>
  <w:num w:numId="18">
    <w:abstractNumId w:val="2"/>
  </w:num>
  <w:num w:numId="19">
    <w:abstractNumId w:val="20"/>
  </w:num>
  <w:num w:numId="20">
    <w:abstractNumId w:val="27"/>
  </w:num>
  <w:num w:numId="21">
    <w:abstractNumId w:val="22"/>
  </w:num>
  <w:num w:numId="22">
    <w:abstractNumId w:val="23"/>
  </w:num>
  <w:num w:numId="23">
    <w:abstractNumId w:val="12"/>
  </w:num>
  <w:num w:numId="24">
    <w:abstractNumId w:val="11"/>
  </w:num>
  <w:num w:numId="25">
    <w:abstractNumId w:val="21"/>
  </w:num>
  <w:num w:numId="26">
    <w:abstractNumId w:val="7"/>
  </w:num>
  <w:num w:numId="27">
    <w:abstractNumId w:val="6"/>
  </w:num>
  <w:num w:numId="28">
    <w:abstractNumId w:val="19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61"/>
    <w:rsid w:val="00071EC8"/>
    <w:rsid w:val="00155BF8"/>
    <w:rsid w:val="0016620E"/>
    <w:rsid w:val="00170208"/>
    <w:rsid w:val="00194CA9"/>
    <w:rsid w:val="001A3D61"/>
    <w:rsid w:val="001B1A0F"/>
    <w:rsid w:val="001B1AC3"/>
    <w:rsid w:val="002064F6"/>
    <w:rsid w:val="0022657B"/>
    <w:rsid w:val="002C7489"/>
    <w:rsid w:val="002F79F4"/>
    <w:rsid w:val="003110F0"/>
    <w:rsid w:val="00314AB6"/>
    <w:rsid w:val="00340593"/>
    <w:rsid w:val="0035794C"/>
    <w:rsid w:val="00395543"/>
    <w:rsid w:val="0049212E"/>
    <w:rsid w:val="004A156D"/>
    <w:rsid w:val="004B6A48"/>
    <w:rsid w:val="005869C3"/>
    <w:rsid w:val="005C5083"/>
    <w:rsid w:val="00600C88"/>
    <w:rsid w:val="00621DF8"/>
    <w:rsid w:val="006B73EA"/>
    <w:rsid w:val="006E244F"/>
    <w:rsid w:val="00756D34"/>
    <w:rsid w:val="007C2865"/>
    <w:rsid w:val="0084563E"/>
    <w:rsid w:val="00855ACF"/>
    <w:rsid w:val="00864901"/>
    <w:rsid w:val="00886C13"/>
    <w:rsid w:val="008A643E"/>
    <w:rsid w:val="008F54F2"/>
    <w:rsid w:val="00912BB4"/>
    <w:rsid w:val="00952086"/>
    <w:rsid w:val="009C1418"/>
    <w:rsid w:val="00A47D53"/>
    <w:rsid w:val="00A8448B"/>
    <w:rsid w:val="00A84813"/>
    <w:rsid w:val="00AF02CF"/>
    <w:rsid w:val="00B11791"/>
    <w:rsid w:val="00B16F2E"/>
    <w:rsid w:val="00B529D6"/>
    <w:rsid w:val="00B70F57"/>
    <w:rsid w:val="00C00271"/>
    <w:rsid w:val="00C17D42"/>
    <w:rsid w:val="00CB4193"/>
    <w:rsid w:val="00CD307D"/>
    <w:rsid w:val="00CE3A8F"/>
    <w:rsid w:val="00D02CBA"/>
    <w:rsid w:val="00D045E7"/>
    <w:rsid w:val="00D2214E"/>
    <w:rsid w:val="00DC2109"/>
    <w:rsid w:val="00E968E8"/>
    <w:rsid w:val="00FC33FE"/>
    <w:rsid w:val="00FD0E1F"/>
    <w:rsid w:val="00FF3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403D35"/>
  <w15:docId w15:val="{090C33F8-0EE3-4EF8-92E2-095718F84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3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3FE"/>
  </w:style>
  <w:style w:type="paragraph" w:styleId="Stopka">
    <w:name w:val="footer"/>
    <w:basedOn w:val="Normalny"/>
    <w:link w:val="StopkaZnak"/>
    <w:uiPriority w:val="99"/>
    <w:unhideWhenUsed/>
    <w:rsid w:val="00FC3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3FE"/>
  </w:style>
  <w:style w:type="paragraph" w:customStyle="1" w:styleId="Default">
    <w:name w:val="Default"/>
    <w:rsid w:val="009520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F5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 Diakow</dc:creator>
  <cp:keywords/>
  <dc:description/>
  <cp:lastModifiedBy>Bohdan Diakow</cp:lastModifiedBy>
  <cp:revision>2</cp:revision>
  <cp:lastPrinted>2020-06-05T08:01:00Z</cp:lastPrinted>
  <dcterms:created xsi:type="dcterms:W3CDTF">2020-11-06T12:34:00Z</dcterms:created>
  <dcterms:modified xsi:type="dcterms:W3CDTF">2020-11-06T12:34:00Z</dcterms:modified>
</cp:coreProperties>
</file>